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95" w:rsidRPr="00BF4C33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    </w:t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</w:p>
    <w:p w:rsidR="00521E95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          </w:t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Новгородская область Новгородский район</w:t>
      </w:r>
    </w:p>
    <w:p w:rsidR="00521E95" w:rsidRDefault="00521E95" w:rsidP="00521E9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Администрация Панковского городского поселения</w:t>
      </w:r>
    </w:p>
    <w:p w:rsidR="00521E95" w:rsidRDefault="00521E95" w:rsidP="00521E95">
      <w:pPr>
        <w:jc w:val="center"/>
        <w:rPr>
          <w:sz w:val="28"/>
          <w:szCs w:val="28"/>
        </w:rPr>
      </w:pP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 А С П О Р Я Ж Е Н И Е</w:t>
      </w: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</w:p>
    <w:p w:rsidR="00521E95" w:rsidRDefault="005B0629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28</w:t>
      </w:r>
      <w:r w:rsidR="00AA2660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6</w:t>
      </w:r>
      <w:r w:rsidR="00AA2660">
        <w:rPr>
          <w:sz w:val="28"/>
          <w:szCs w:val="28"/>
          <w:lang w:eastAsia="ar-SA"/>
        </w:rPr>
        <w:t>.202</w:t>
      </w:r>
      <w:r w:rsidR="00D55EBD">
        <w:rPr>
          <w:sz w:val="28"/>
          <w:szCs w:val="28"/>
          <w:lang w:eastAsia="ar-SA"/>
        </w:rPr>
        <w:t xml:space="preserve">1 № </w:t>
      </w:r>
      <w:r w:rsidR="009C4983">
        <w:rPr>
          <w:sz w:val="28"/>
          <w:szCs w:val="28"/>
          <w:lang w:eastAsia="ar-SA"/>
        </w:rPr>
        <w:t>1</w:t>
      </w:r>
      <w:r w:rsidR="001843C9">
        <w:rPr>
          <w:sz w:val="28"/>
          <w:szCs w:val="28"/>
          <w:lang w:eastAsia="ar-SA"/>
        </w:rPr>
        <w:t>50</w:t>
      </w:r>
      <w:r w:rsidR="009C4983">
        <w:rPr>
          <w:sz w:val="28"/>
          <w:szCs w:val="28"/>
          <w:lang w:eastAsia="ar-SA"/>
        </w:rPr>
        <w:t>-рг</w:t>
      </w:r>
    </w:p>
    <w:p w:rsidR="00521E95" w:rsidRDefault="00FC5C86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р.</w:t>
      </w:r>
      <w:r w:rsidR="00521E95">
        <w:rPr>
          <w:sz w:val="28"/>
          <w:szCs w:val="28"/>
          <w:lang w:eastAsia="ar-SA"/>
        </w:rPr>
        <w:t>п. Панковка</w:t>
      </w:r>
    </w:p>
    <w:p w:rsidR="00521E95" w:rsidRDefault="00521E95" w:rsidP="00521E95">
      <w:pPr>
        <w:spacing w:line="100" w:lineRule="atLeast"/>
        <w:jc w:val="both"/>
        <w:rPr>
          <w:b/>
          <w:color w:val="000000"/>
          <w:sz w:val="28"/>
          <w:szCs w:val="28"/>
        </w:rPr>
      </w:pPr>
    </w:p>
    <w:p w:rsidR="005A5032" w:rsidRPr="001750FD" w:rsidRDefault="005A5032" w:rsidP="005A503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750FD">
        <w:rPr>
          <w:b/>
          <w:color w:val="000000"/>
          <w:sz w:val="28"/>
          <w:szCs w:val="28"/>
        </w:rPr>
        <w:t xml:space="preserve">О выдаче разрешения </w:t>
      </w:r>
    </w:p>
    <w:p w:rsidR="005A5032" w:rsidRPr="001750FD" w:rsidRDefault="005A5032" w:rsidP="005A503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750FD">
        <w:rPr>
          <w:b/>
          <w:color w:val="000000"/>
          <w:sz w:val="28"/>
          <w:szCs w:val="28"/>
        </w:rPr>
        <w:t>на использование земельного участка</w:t>
      </w:r>
    </w:p>
    <w:p w:rsidR="005A5032" w:rsidRPr="001750FD" w:rsidRDefault="005A5032" w:rsidP="005A5032">
      <w:pPr>
        <w:pStyle w:val="2"/>
        <w:spacing w:before="0" w:after="0"/>
        <w:jc w:val="both"/>
        <w:rPr>
          <w:rFonts w:ascii="Times New Roman" w:hAnsi="Times New Roman"/>
          <w:b w:val="0"/>
        </w:rPr>
      </w:pPr>
      <w:r w:rsidRPr="001750FD">
        <w:rPr>
          <w:rFonts w:ascii="Times New Roman" w:hAnsi="Times New Roman"/>
          <w:b w:val="0"/>
        </w:rPr>
        <w:t xml:space="preserve">             </w:t>
      </w:r>
    </w:p>
    <w:p w:rsidR="005A5032" w:rsidRPr="001750FD" w:rsidRDefault="005A5032" w:rsidP="005A5032">
      <w:pPr>
        <w:pStyle w:val="2"/>
        <w:spacing w:before="0" w:after="0"/>
        <w:ind w:firstLine="240"/>
        <w:jc w:val="both"/>
        <w:rPr>
          <w:rFonts w:ascii="Times New Roman" w:hAnsi="Times New Roman"/>
          <w:b w:val="0"/>
          <w:i w:val="0"/>
        </w:rPr>
      </w:pPr>
      <w:r w:rsidRPr="001750FD">
        <w:rPr>
          <w:rFonts w:ascii="Times New Roman" w:hAnsi="Times New Roman"/>
          <w:b w:val="0"/>
          <w:i w:val="0"/>
        </w:rPr>
        <w:t xml:space="preserve">В соответствии со статьями 39.33, 39.34, 39.35 Земельного Кодекса Российской Федерации, Постановлением Правительства Новгородской области от 13.04.2016 N 135 (ред. от 05.08.2019) "Об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Новгородской области", на основании заявления  Старунской Татьяны Викторовны от 08.06.2021 № 1104 действующей в интересах общества  с ограниченной ответственностью «Стройдеталь» (далее – ООО «Стройдеталь») по доверенности № 53/1-н/53-2019-1-698 от 15.04.2019 года и представленных документов: </w:t>
      </w:r>
    </w:p>
    <w:p w:rsidR="005A5032" w:rsidRPr="001750FD" w:rsidRDefault="005A5032" w:rsidP="005A5032">
      <w:pPr>
        <w:pStyle w:val="2"/>
        <w:numPr>
          <w:ilvl w:val="0"/>
          <w:numId w:val="12"/>
        </w:numPr>
        <w:spacing w:before="0" w:after="0"/>
        <w:jc w:val="both"/>
        <w:rPr>
          <w:rFonts w:ascii="Times New Roman" w:hAnsi="Times New Roman"/>
          <w:b w:val="0"/>
          <w:i w:val="0"/>
        </w:rPr>
      </w:pPr>
      <w:r w:rsidRPr="001750FD">
        <w:rPr>
          <w:rFonts w:ascii="Times New Roman" w:hAnsi="Times New Roman"/>
          <w:b w:val="0"/>
          <w:i w:val="0"/>
        </w:rPr>
        <w:t>Разрешить ООО «Стройдеталь» использовать часть земельного участка площадью 139 кв..м, согласно схеме расположения земельного участка</w:t>
      </w:r>
      <w:r w:rsidR="00720DD1">
        <w:rPr>
          <w:rFonts w:ascii="Times New Roman" w:hAnsi="Times New Roman"/>
          <w:b w:val="0"/>
          <w:i w:val="0"/>
        </w:rPr>
        <w:t>,</w:t>
      </w:r>
      <w:r w:rsidRPr="001750FD">
        <w:rPr>
          <w:rFonts w:ascii="Times New Roman" w:hAnsi="Times New Roman"/>
          <w:b w:val="0"/>
          <w:i w:val="0"/>
        </w:rPr>
        <w:t xml:space="preserve"> на кадастровом плане территории в координатах (приложение №1), сроком на 3 месяца, </w:t>
      </w:r>
      <w:r w:rsidRPr="007F187A">
        <w:rPr>
          <w:rFonts w:ascii="Times New Roman" w:hAnsi="Times New Roman"/>
          <w:b w:val="0"/>
          <w:i w:val="0"/>
        </w:rPr>
        <w:t>на землях населенных пунктов, расположенный по адресу: Российская Федерация, Новгородская</w:t>
      </w:r>
      <w:r w:rsidRPr="001750FD">
        <w:rPr>
          <w:rFonts w:ascii="Times New Roman" w:hAnsi="Times New Roman"/>
          <w:b w:val="0"/>
          <w:i w:val="0"/>
        </w:rPr>
        <w:t xml:space="preserve"> область, Новгородский район, Панковского городское поселение, рп. Панковка, в кадастровом квартале 53:11:2600103;</w:t>
      </w:r>
    </w:p>
    <w:p w:rsidR="005A5032" w:rsidRPr="001750FD" w:rsidRDefault="00720DD1" w:rsidP="005A5032">
      <w:pPr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Уведомить </w:t>
      </w:r>
      <w:r w:rsidR="005A5032" w:rsidRPr="001750FD">
        <w:rPr>
          <w:sz w:val="28"/>
          <w:szCs w:val="28"/>
        </w:rPr>
        <w:t>ООО «Стройдеталь»:</w:t>
      </w:r>
    </w:p>
    <w:p w:rsidR="005B0629" w:rsidRDefault="00720DD1" w:rsidP="005A5032">
      <w:pPr>
        <w:ind w:left="7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bookmarkStart w:id="0" w:name="_GoBack"/>
      <w:bookmarkEnd w:id="0"/>
      <w:r w:rsidR="005A5032" w:rsidRPr="001750FD">
        <w:rPr>
          <w:sz w:val="28"/>
          <w:szCs w:val="28"/>
        </w:rPr>
        <w:t xml:space="preserve">о необходимости оплаты за использование земельного участка, согласно прилагаемому УВЕДОМЛЕНИЮ по приложению № 2 -  264,93 руб. (Двести шестьдесят четыре рубля 93 копейки,   в соответствии с порядком и сроками внесения платы за размещение объектов, изложенных в   постановлении Правительства Новгородской области от 13.04.2016 N 135 </w:t>
      </w:r>
    </w:p>
    <w:p w:rsidR="005B0629" w:rsidRDefault="005B0629" w:rsidP="005A5032">
      <w:pPr>
        <w:ind w:left="72" w:firstLine="708"/>
        <w:jc w:val="both"/>
        <w:rPr>
          <w:sz w:val="28"/>
          <w:szCs w:val="28"/>
        </w:rPr>
      </w:pPr>
    </w:p>
    <w:p w:rsidR="005B0629" w:rsidRDefault="005B0629" w:rsidP="005A5032">
      <w:pPr>
        <w:ind w:left="72" w:firstLine="708"/>
        <w:jc w:val="both"/>
        <w:rPr>
          <w:sz w:val="28"/>
          <w:szCs w:val="28"/>
        </w:rPr>
      </w:pPr>
    </w:p>
    <w:p w:rsidR="005B0629" w:rsidRDefault="005B0629" w:rsidP="005A5032">
      <w:pPr>
        <w:ind w:left="72" w:firstLine="708"/>
        <w:jc w:val="both"/>
        <w:rPr>
          <w:sz w:val="28"/>
          <w:szCs w:val="28"/>
        </w:rPr>
      </w:pPr>
    </w:p>
    <w:p w:rsidR="005A5032" w:rsidRPr="001750FD" w:rsidRDefault="005A5032" w:rsidP="005A5032">
      <w:pPr>
        <w:ind w:left="72" w:firstLine="708"/>
        <w:jc w:val="both"/>
        <w:rPr>
          <w:sz w:val="28"/>
          <w:szCs w:val="28"/>
        </w:rPr>
      </w:pPr>
      <w:r w:rsidRPr="001750FD">
        <w:rPr>
          <w:sz w:val="28"/>
          <w:szCs w:val="28"/>
        </w:rPr>
        <w:t xml:space="preserve">"Об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</w:t>
      </w:r>
      <w:r w:rsidRPr="001750FD">
        <w:rPr>
          <w:sz w:val="28"/>
          <w:szCs w:val="28"/>
        </w:rPr>
        <w:lastRenderedPageBreak/>
        <w:t>предоставления земельных участков и установления сервитута, публичного сервитута на территории Новгородской области".</w:t>
      </w:r>
    </w:p>
    <w:p w:rsidR="005A5032" w:rsidRPr="001750FD" w:rsidRDefault="005A5032" w:rsidP="005A5032">
      <w:pPr>
        <w:pStyle w:val="2"/>
        <w:spacing w:before="0" w:after="0"/>
        <w:ind w:left="142" w:firstLine="638"/>
        <w:jc w:val="both"/>
        <w:rPr>
          <w:rFonts w:ascii="Times New Roman" w:hAnsi="Times New Roman"/>
          <w:b w:val="0"/>
          <w:i w:val="0"/>
        </w:rPr>
      </w:pPr>
      <w:r w:rsidRPr="001750FD">
        <w:rPr>
          <w:rFonts w:ascii="Times New Roman" w:hAnsi="Times New Roman"/>
          <w:b w:val="0"/>
          <w:i w:val="0"/>
        </w:rPr>
        <w:t>3.</w:t>
      </w:r>
      <w:r w:rsidRPr="001750FD">
        <w:rPr>
          <w:rFonts w:ascii="Times New Roman" w:hAnsi="Times New Roman"/>
        </w:rPr>
        <w:t xml:space="preserve"> </w:t>
      </w:r>
      <w:r w:rsidRPr="001750FD">
        <w:rPr>
          <w:rFonts w:ascii="Times New Roman" w:hAnsi="Times New Roman"/>
          <w:b w:val="0"/>
          <w:i w:val="0"/>
        </w:rPr>
        <w:t>Разрешить ООО «Стройдеталь» использовать часть земельного участка площадью 132 кв..м, согласно схеме расположения земельного участка на кадастровом плане территории в координатах (приложение №1), сроком на 3 месяца, на землях населенных пунктов, расположенный по адресу: Российская Федерация, Новгородская область, Новгородский район, Панковского городское поселение, рп. Панковка, в кадастровом квартале 53:11:2600103;</w:t>
      </w:r>
    </w:p>
    <w:p w:rsidR="005A5032" w:rsidRPr="001750FD" w:rsidRDefault="005A5032" w:rsidP="005A5032">
      <w:pPr>
        <w:ind w:left="72"/>
        <w:jc w:val="both"/>
        <w:rPr>
          <w:sz w:val="28"/>
          <w:szCs w:val="28"/>
        </w:rPr>
      </w:pPr>
      <w:r w:rsidRPr="001750FD">
        <w:rPr>
          <w:sz w:val="28"/>
          <w:szCs w:val="28"/>
        </w:rPr>
        <w:t xml:space="preserve">        4. Уведомить  ООО «Стройдеталь»:</w:t>
      </w:r>
    </w:p>
    <w:p w:rsidR="005A5032" w:rsidRPr="001750FD" w:rsidRDefault="005A5032" w:rsidP="005A5032">
      <w:pPr>
        <w:ind w:left="72" w:firstLine="708"/>
        <w:jc w:val="both"/>
        <w:rPr>
          <w:sz w:val="28"/>
          <w:szCs w:val="28"/>
        </w:rPr>
      </w:pPr>
      <w:r w:rsidRPr="001750FD">
        <w:rPr>
          <w:sz w:val="28"/>
          <w:szCs w:val="28"/>
        </w:rPr>
        <w:t>4.1  о необходимости оплаты за использование земельного участка, согласно прилагаемому УВЕДОМЛЕНИЮ по приложению № 3 -  251,59 руб (Двести пятьдесят один рубль 59 копеек),   в соответствии с порядком и сроками внесения платы за размещение объектов, изложенных в   постановлении Правительства Новгородской области от 13.04.2016 N 135 "Об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Новгородской области".</w:t>
      </w:r>
    </w:p>
    <w:p w:rsidR="005A5032" w:rsidRPr="001750FD" w:rsidRDefault="005A5032" w:rsidP="005A5032">
      <w:pPr>
        <w:ind w:left="72" w:firstLine="70"/>
        <w:jc w:val="both"/>
        <w:rPr>
          <w:sz w:val="28"/>
          <w:szCs w:val="28"/>
        </w:rPr>
      </w:pPr>
    </w:p>
    <w:p w:rsidR="005A5032" w:rsidRPr="001750FD" w:rsidRDefault="005A5032" w:rsidP="005A5032">
      <w:pPr>
        <w:ind w:left="72"/>
        <w:jc w:val="both"/>
        <w:rPr>
          <w:sz w:val="28"/>
          <w:szCs w:val="28"/>
        </w:rPr>
      </w:pPr>
      <w:r w:rsidRPr="001750FD">
        <w:rPr>
          <w:sz w:val="28"/>
          <w:szCs w:val="28"/>
        </w:rPr>
        <w:t xml:space="preserve">          4.2</w:t>
      </w:r>
      <w:r w:rsidRPr="001750FD">
        <w:rPr>
          <w:b/>
          <w:i/>
          <w:sz w:val="28"/>
          <w:szCs w:val="28"/>
        </w:rPr>
        <w:t xml:space="preserve"> </w:t>
      </w:r>
      <w:r w:rsidRPr="001750FD">
        <w:rPr>
          <w:sz w:val="28"/>
          <w:szCs w:val="28"/>
        </w:rPr>
        <w:t>о необходимости соблюдения пункта 4 статьи 39.33 и статьи 39.35 Земельного Кодекса Российской Федерации.</w:t>
      </w:r>
    </w:p>
    <w:p w:rsidR="005A5032" w:rsidRPr="001750FD" w:rsidRDefault="005A5032" w:rsidP="005A5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50FD">
        <w:rPr>
          <w:sz w:val="28"/>
          <w:szCs w:val="28"/>
        </w:rPr>
        <w:t xml:space="preserve">   4.3 о возможности досрочного прекращения действия разрешения со дня предоставления земельного участка физическому или юридическому лицу – п.2 </w:t>
      </w:r>
      <w:hyperlink r:id="rId8" w:history="1">
        <w:r w:rsidRPr="001750FD">
          <w:rPr>
            <w:sz w:val="28"/>
            <w:szCs w:val="28"/>
          </w:rPr>
          <w:t>статьи 39.34</w:t>
        </w:r>
      </w:hyperlink>
      <w:r w:rsidRPr="001750FD">
        <w:rPr>
          <w:sz w:val="28"/>
          <w:szCs w:val="28"/>
        </w:rPr>
        <w:t xml:space="preserve"> Земельного кодекса Российской Федерации.</w:t>
      </w:r>
    </w:p>
    <w:p w:rsidR="005A5032" w:rsidRPr="001750FD" w:rsidRDefault="005A5032" w:rsidP="005A5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0629" w:rsidRDefault="005B0629" w:rsidP="005A50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629" w:rsidRDefault="005A5032" w:rsidP="005A5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50FD">
        <w:rPr>
          <w:sz w:val="28"/>
          <w:szCs w:val="28"/>
        </w:rPr>
        <w:t>Заместитель Главы Панковского</w:t>
      </w:r>
    </w:p>
    <w:p w:rsidR="005A5032" w:rsidRPr="001750FD" w:rsidRDefault="005A5032" w:rsidP="005A5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50FD">
        <w:rPr>
          <w:sz w:val="28"/>
          <w:szCs w:val="28"/>
        </w:rPr>
        <w:t xml:space="preserve">городского поселения                    </w:t>
      </w:r>
      <w:r w:rsidR="005B0629">
        <w:rPr>
          <w:sz w:val="28"/>
          <w:szCs w:val="28"/>
        </w:rPr>
        <w:t xml:space="preserve">                                             </w:t>
      </w:r>
      <w:r w:rsidRPr="001750FD">
        <w:rPr>
          <w:sz w:val="28"/>
          <w:szCs w:val="28"/>
        </w:rPr>
        <w:t xml:space="preserve"> Л.Р. Лещишина</w:t>
      </w:r>
    </w:p>
    <w:p w:rsidR="009C4983" w:rsidRPr="001750FD" w:rsidRDefault="009C4983" w:rsidP="009C4983">
      <w:pPr>
        <w:pStyle w:val="a7"/>
        <w:rPr>
          <w:szCs w:val="28"/>
        </w:rPr>
      </w:pPr>
    </w:p>
    <w:p w:rsidR="00F2324D" w:rsidRPr="001750FD" w:rsidRDefault="00F2324D" w:rsidP="00AA2660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2324D" w:rsidRDefault="00F2324D" w:rsidP="00AA2660">
      <w:pPr>
        <w:overflowPunct w:val="0"/>
        <w:autoSpaceDE w:val="0"/>
        <w:autoSpaceDN w:val="0"/>
        <w:adjustRightInd w:val="0"/>
        <w:ind w:firstLine="708"/>
        <w:jc w:val="both"/>
      </w:pPr>
    </w:p>
    <w:p w:rsidR="00521E95" w:rsidRPr="001901BC" w:rsidRDefault="005B0629" w:rsidP="00521E95">
      <w:pPr>
        <w:pStyle w:val="a7"/>
        <w:jc w:val="left"/>
      </w:pPr>
      <w:r>
        <w:t xml:space="preserve"> </w:t>
      </w:r>
    </w:p>
    <w:p w:rsidR="00521E95" w:rsidRDefault="00521E95" w:rsidP="00521E95">
      <w:pPr>
        <w:suppressAutoHyphens/>
        <w:rPr>
          <w:sz w:val="28"/>
          <w:szCs w:val="28"/>
        </w:rPr>
      </w:pPr>
    </w:p>
    <w:p w:rsidR="00521E95" w:rsidRDefault="00521E95" w:rsidP="00521E95">
      <w:pPr>
        <w:suppressAutoHyphens/>
        <w:rPr>
          <w:sz w:val="28"/>
          <w:szCs w:val="28"/>
        </w:rPr>
      </w:pPr>
    </w:p>
    <w:p w:rsidR="00521E95" w:rsidRDefault="00521E95" w:rsidP="00521E95">
      <w:pPr>
        <w:suppressAutoHyphens/>
        <w:rPr>
          <w:sz w:val="28"/>
          <w:szCs w:val="28"/>
        </w:rPr>
      </w:pPr>
    </w:p>
    <w:p w:rsidR="005C3324" w:rsidRDefault="005C3324" w:rsidP="00CB466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5C3324" w:rsidSect="00CB4661">
      <w:footerReference w:type="default" r:id="rId9"/>
      <w:pgSz w:w="11906" w:h="16838" w:code="9"/>
      <w:pgMar w:top="1134" w:right="850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673" w:rsidRDefault="00816673">
      <w:r>
        <w:separator/>
      </w:r>
    </w:p>
  </w:endnote>
  <w:endnote w:type="continuationSeparator" w:id="0">
    <w:p w:rsidR="00816673" w:rsidRDefault="0081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2F" w:rsidRDefault="00F32B2F" w:rsidP="00E34F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673" w:rsidRDefault="00816673">
      <w:r>
        <w:separator/>
      </w:r>
    </w:p>
  </w:footnote>
  <w:footnote w:type="continuationSeparator" w:id="0">
    <w:p w:rsidR="00816673" w:rsidRDefault="0081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1429"/>
    <w:multiLevelType w:val="hybridMultilevel"/>
    <w:tmpl w:val="3BE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D7AB7"/>
    <w:multiLevelType w:val="hybridMultilevel"/>
    <w:tmpl w:val="AE04766C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1BB6CE5"/>
    <w:multiLevelType w:val="hybridMultilevel"/>
    <w:tmpl w:val="B172027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D4E96"/>
    <w:multiLevelType w:val="hybridMultilevel"/>
    <w:tmpl w:val="5C52091E"/>
    <w:lvl w:ilvl="0" w:tplc="A24CBE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756D5"/>
    <w:multiLevelType w:val="multilevel"/>
    <w:tmpl w:val="66AA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9774CBF"/>
    <w:multiLevelType w:val="multilevel"/>
    <w:tmpl w:val="E00CADF4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49D6561C"/>
    <w:multiLevelType w:val="hybridMultilevel"/>
    <w:tmpl w:val="7398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46089"/>
    <w:multiLevelType w:val="hybridMultilevel"/>
    <w:tmpl w:val="814473F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A5302"/>
    <w:multiLevelType w:val="multilevel"/>
    <w:tmpl w:val="E31660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4811C15"/>
    <w:multiLevelType w:val="multilevel"/>
    <w:tmpl w:val="6ADE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5C5246F"/>
    <w:multiLevelType w:val="multilevel"/>
    <w:tmpl w:val="8D544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EE51340"/>
    <w:multiLevelType w:val="hybridMultilevel"/>
    <w:tmpl w:val="0C34703A"/>
    <w:lvl w:ilvl="0" w:tplc="3B72D806">
      <w:start w:val="1"/>
      <w:numFmt w:val="decimal"/>
      <w:lvlText w:val="%1."/>
      <w:lvlJc w:val="left"/>
      <w:pPr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A5C"/>
    <w:rsid w:val="000116FC"/>
    <w:rsid w:val="00031CDC"/>
    <w:rsid w:val="000539CF"/>
    <w:rsid w:val="000675CC"/>
    <w:rsid w:val="000700FC"/>
    <w:rsid w:val="00093145"/>
    <w:rsid w:val="000A3EC5"/>
    <w:rsid w:val="000B16F9"/>
    <w:rsid w:val="000D033F"/>
    <w:rsid w:val="000D0C1E"/>
    <w:rsid w:val="000D280B"/>
    <w:rsid w:val="000E1AA0"/>
    <w:rsid w:val="000F08E9"/>
    <w:rsid w:val="000F304C"/>
    <w:rsid w:val="00114581"/>
    <w:rsid w:val="0014181B"/>
    <w:rsid w:val="0014364C"/>
    <w:rsid w:val="00145ABC"/>
    <w:rsid w:val="00156278"/>
    <w:rsid w:val="00160072"/>
    <w:rsid w:val="001662CB"/>
    <w:rsid w:val="00174B31"/>
    <w:rsid w:val="001750FD"/>
    <w:rsid w:val="001751AD"/>
    <w:rsid w:val="001843C9"/>
    <w:rsid w:val="001901BC"/>
    <w:rsid w:val="00191907"/>
    <w:rsid w:val="001A0F0F"/>
    <w:rsid w:val="001A17B9"/>
    <w:rsid w:val="001B279B"/>
    <w:rsid w:val="001B2A85"/>
    <w:rsid w:val="001B4361"/>
    <w:rsid w:val="001B7E96"/>
    <w:rsid w:val="001D650A"/>
    <w:rsid w:val="00224430"/>
    <w:rsid w:val="002303A1"/>
    <w:rsid w:val="002342A6"/>
    <w:rsid w:val="0025341E"/>
    <w:rsid w:val="0026431C"/>
    <w:rsid w:val="00266223"/>
    <w:rsid w:val="00270131"/>
    <w:rsid w:val="0027774E"/>
    <w:rsid w:val="00286C84"/>
    <w:rsid w:val="00292642"/>
    <w:rsid w:val="002942BB"/>
    <w:rsid w:val="00295DD4"/>
    <w:rsid w:val="002B4392"/>
    <w:rsid w:val="002B60D8"/>
    <w:rsid w:val="002C5C05"/>
    <w:rsid w:val="002F5C84"/>
    <w:rsid w:val="002F7772"/>
    <w:rsid w:val="00303B72"/>
    <w:rsid w:val="00303FF2"/>
    <w:rsid w:val="003057F6"/>
    <w:rsid w:val="00307EE3"/>
    <w:rsid w:val="003311E3"/>
    <w:rsid w:val="00335EC4"/>
    <w:rsid w:val="0033727B"/>
    <w:rsid w:val="00341BE1"/>
    <w:rsid w:val="00352356"/>
    <w:rsid w:val="00367B40"/>
    <w:rsid w:val="00381904"/>
    <w:rsid w:val="003A4C6E"/>
    <w:rsid w:val="003C0C3C"/>
    <w:rsid w:val="003E73C8"/>
    <w:rsid w:val="0040111D"/>
    <w:rsid w:val="00403A3B"/>
    <w:rsid w:val="004043FB"/>
    <w:rsid w:val="00406E45"/>
    <w:rsid w:val="004233BB"/>
    <w:rsid w:val="00427DC4"/>
    <w:rsid w:val="0043678E"/>
    <w:rsid w:val="004514A2"/>
    <w:rsid w:val="0046128A"/>
    <w:rsid w:val="004616E0"/>
    <w:rsid w:val="00471B0D"/>
    <w:rsid w:val="00490FF8"/>
    <w:rsid w:val="0049295A"/>
    <w:rsid w:val="00495703"/>
    <w:rsid w:val="00497AD1"/>
    <w:rsid w:val="004B2CCE"/>
    <w:rsid w:val="004B40FE"/>
    <w:rsid w:val="004B709E"/>
    <w:rsid w:val="004C4FE0"/>
    <w:rsid w:val="004C675B"/>
    <w:rsid w:val="004E66C3"/>
    <w:rsid w:val="004F5A07"/>
    <w:rsid w:val="004F5A83"/>
    <w:rsid w:val="005168C6"/>
    <w:rsid w:val="00521E95"/>
    <w:rsid w:val="005272BB"/>
    <w:rsid w:val="0053307F"/>
    <w:rsid w:val="00537482"/>
    <w:rsid w:val="0054198C"/>
    <w:rsid w:val="00554DAE"/>
    <w:rsid w:val="005678FC"/>
    <w:rsid w:val="00577E9E"/>
    <w:rsid w:val="005A2929"/>
    <w:rsid w:val="005A5032"/>
    <w:rsid w:val="005B0629"/>
    <w:rsid w:val="005C3324"/>
    <w:rsid w:val="005C4485"/>
    <w:rsid w:val="005C51B1"/>
    <w:rsid w:val="005F1FD4"/>
    <w:rsid w:val="00604883"/>
    <w:rsid w:val="00607343"/>
    <w:rsid w:val="006119A7"/>
    <w:rsid w:val="006309EF"/>
    <w:rsid w:val="00632050"/>
    <w:rsid w:val="006356B2"/>
    <w:rsid w:val="00636F65"/>
    <w:rsid w:val="0064119F"/>
    <w:rsid w:val="006516A1"/>
    <w:rsid w:val="00686D36"/>
    <w:rsid w:val="00690A9B"/>
    <w:rsid w:val="0069146A"/>
    <w:rsid w:val="006962B1"/>
    <w:rsid w:val="006C760E"/>
    <w:rsid w:val="006E285B"/>
    <w:rsid w:val="006E5FBA"/>
    <w:rsid w:val="006F451B"/>
    <w:rsid w:val="006F54C1"/>
    <w:rsid w:val="006F6065"/>
    <w:rsid w:val="006F7019"/>
    <w:rsid w:val="007078A0"/>
    <w:rsid w:val="00713225"/>
    <w:rsid w:val="00716739"/>
    <w:rsid w:val="0072019F"/>
    <w:rsid w:val="00720DD1"/>
    <w:rsid w:val="00724AA3"/>
    <w:rsid w:val="00734BFF"/>
    <w:rsid w:val="00741316"/>
    <w:rsid w:val="0074284A"/>
    <w:rsid w:val="00743D8D"/>
    <w:rsid w:val="00774051"/>
    <w:rsid w:val="007746A3"/>
    <w:rsid w:val="00790E7B"/>
    <w:rsid w:val="00792731"/>
    <w:rsid w:val="007A1C2B"/>
    <w:rsid w:val="007B60FB"/>
    <w:rsid w:val="007B6A42"/>
    <w:rsid w:val="007D3FCB"/>
    <w:rsid w:val="007E0678"/>
    <w:rsid w:val="007F187A"/>
    <w:rsid w:val="008039E6"/>
    <w:rsid w:val="0081125D"/>
    <w:rsid w:val="00816673"/>
    <w:rsid w:val="0083121B"/>
    <w:rsid w:val="0083717B"/>
    <w:rsid w:val="008414B5"/>
    <w:rsid w:val="00856F4C"/>
    <w:rsid w:val="0088062D"/>
    <w:rsid w:val="008962CA"/>
    <w:rsid w:val="008A3C66"/>
    <w:rsid w:val="008B1D1D"/>
    <w:rsid w:val="009021B6"/>
    <w:rsid w:val="00905CC8"/>
    <w:rsid w:val="00910BA9"/>
    <w:rsid w:val="0091504C"/>
    <w:rsid w:val="00916DC1"/>
    <w:rsid w:val="00923B57"/>
    <w:rsid w:val="00923D6A"/>
    <w:rsid w:val="00924553"/>
    <w:rsid w:val="009339FF"/>
    <w:rsid w:val="00933B0C"/>
    <w:rsid w:val="00937EA0"/>
    <w:rsid w:val="00951632"/>
    <w:rsid w:val="009613D0"/>
    <w:rsid w:val="00974038"/>
    <w:rsid w:val="0098441B"/>
    <w:rsid w:val="0098615A"/>
    <w:rsid w:val="009861D0"/>
    <w:rsid w:val="009936D7"/>
    <w:rsid w:val="009A2942"/>
    <w:rsid w:val="009A44E7"/>
    <w:rsid w:val="009C03A9"/>
    <w:rsid w:val="009C4983"/>
    <w:rsid w:val="009D2EAC"/>
    <w:rsid w:val="009D3860"/>
    <w:rsid w:val="009F322C"/>
    <w:rsid w:val="009F59B6"/>
    <w:rsid w:val="00A35204"/>
    <w:rsid w:val="00A40799"/>
    <w:rsid w:val="00A464E5"/>
    <w:rsid w:val="00A6020F"/>
    <w:rsid w:val="00A60D05"/>
    <w:rsid w:val="00A73DBA"/>
    <w:rsid w:val="00A77C08"/>
    <w:rsid w:val="00A9711C"/>
    <w:rsid w:val="00AA2660"/>
    <w:rsid w:val="00AD2C87"/>
    <w:rsid w:val="00AE5E97"/>
    <w:rsid w:val="00AF2620"/>
    <w:rsid w:val="00AF3060"/>
    <w:rsid w:val="00AF7775"/>
    <w:rsid w:val="00B0615F"/>
    <w:rsid w:val="00B156DE"/>
    <w:rsid w:val="00B20B75"/>
    <w:rsid w:val="00B2210C"/>
    <w:rsid w:val="00B26F28"/>
    <w:rsid w:val="00B3704E"/>
    <w:rsid w:val="00B62F71"/>
    <w:rsid w:val="00B70DCD"/>
    <w:rsid w:val="00B825B2"/>
    <w:rsid w:val="00B8776E"/>
    <w:rsid w:val="00B92BE9"/>
    <w:rsid w:val="00BB3C5A"/>
    <w:rsid w:val="00BB5EF5"/>
    <w:rsid w:val="00BC0B8A"/>
    <w:rsid w:val="00BC4350"/>
    <w:rsid w:val="00BC5F04"/>
    <w:rsid w:val="00BF4C33"/>
    <w:rsid w:val="00BF732F"/>
    <w:rsid w:val="00C00420"/>
    <w:rsid w:val="00C01F26"/>
    <w:rsid w:val="00C264F3"/>
    <w:rsid w:val="00C365C7"/>
    <w:rsid w:val="00C462AC"/>
    <w:rsid w:val="00C6340F"/>
    <w:rsid w:val="00C93144"/>
    <w:rsid w:val="00C977CB"/>
    <w:rsid w:val="00CA5FDF"/>
    <w:rsid w:val="00CB0A5C"/>
    <w:rsid w:val="00CB4661"/>
    <w:rsid w:val="00CB7AE5"/>
    <w:rsid w:val="00CB7FF1"/>
    <w:rsid w:val="00CC1505"/>
    <w:rsid w:val="00CC2176"/>
    <w:rsid w:val="00CC4482"/>
    <w:rsid w:val="00CE6805"/>
    <w:rsid w:val="00CF7E7E"/>
    <w:rsid w:val="00D004F6"/>
    <w:rsid w:val="00D02DFF"/>
    <w:rsid w:val="00D112D4"/>
    <w:rsid w:val="00D132D0"/>
    <w:rsid w:val="00D340DA"/>
    <w:rsid w:val="00D471CE"/>
    <w:rsid w:val="00D54C0B"/>
    <w:rsid w:val="00D55EBD"/>
    <w:rsid w:val="00D7229B"/>
    <w:rsid w:val="00D7246F"/>
    <w:rsid w:val="00D82780"/>
    <w:rsid w:val="00D83019"/>
    <w:rsid w:val="00D87936"/>
    <w:rsid w:val="00D9300C"/>
    <w:rsid w:val="00D94929"/>
    <w:rsid w:val="00D94D59"/>
    <w:rsid w:val="00D960F4"/>
    <w:rsid w:val="00DB02B4"/>
    <w:rsid w:val="00DB13AF"/>
    <w:rsid w:val="00DB77F8"/>
    <w:rsid w:val="00DD04D2"/>
    <w:rsid w:val="00DF55BA"/>
    <w:rsid w:val="00E06A4C"/>
    <w:rsid w:val="00E10B49"/>
    <w:rsid w:val="00E21F27"/>
    <w:rsid w:val="00E278ED"/>
    <w:rsid w:val="00E30029"/>
    <w:rsid w:val="00E34F0C"/>
    <w:rsid w:val="00E45CC7"/>
    <w:rsid w:val="00E629CE"/>
    <w:rsid w:val="00E7668F"/>
    <w:rsid w:val="00E83619"/>
    <w:rsid w:val="00E95EFA"/>
    <w:rsid w:val="00EA2CF5"/>
    <w:rsid w:val="00EB0E89"/>
    <w:rsid w:val="00EB0EF3"/>
    <w:rsid w:val="00EB5398"/>
    <w:rsid w:val="00EB5818"/>
    <w:rsid w:val="00ED19EA"/>
    <w:rsid w:val="00ED33BC"/>
    <w:rsid w:val="00EE0112"/>
    <w:rsid w:val="00EE6A82"/>
    <w:rsid w:val="00EF4E0F"/>
    <w:rsid w:val="00F11BE1"/>
    <w:rsid w:val="00F14545"/>
    <w:rsid w:val="00F2324D"/>
    <w:rsid w:val="00F32B2F"/>
    <w:rsid w:val="00F47609"/>
    <w:rsid w:val="00F477CF"/>
    <w:rsid w:val="00F47E7D"/>
    <w:rsid w:val="00F54730"/>
    <w:rsid w:val="00F571C1"/>
    <w:rsid w:val="00F7480F"/>
    <w:rsid w:val="00FB7C19"/>
    <w:rsid w:val="00FC5B1B"/>
    <w:rsid w:val="00FC5C86"/>
    <w:rsid w:val="00FC7092"/>
    <w:rsid w:val="00FD02A5"/>
    <w:rsid w:val="00FD3F56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2C879-A195-4382-938C-2A8AB6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12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8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0D05"/>
    <w:pPr>
      <w:ind w:left="720"/>
      <w:contextualSpacing/>
    </w:pPr>
  </w:style>
  <w:style w:type="table" w:styleId="a6">
    <w:name w:val="Table Grid"/>
    <w:basedOn w:val="a1"/>
    <w:uiPriority w:val="39"/>
    <w:rsid w:val="0065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9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5C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9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нак1 Знак Знак Знак"/>
    <w:basedOn w:val="a"/>
    <w:rsid w:val="00923D6A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11">
    <w:name w:val="Знак1 Знак Знак Знак"/>
    <w:basedOn w:val="a"/>
    <w:rsid w:val="00C462AC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a7">
    <w:name w:val="Body Text"/>
    <w:basedOn w:val="a"/>
    <w:link w:val="a8"/>
    <w:rsid w:val="005F1FD4"/>
    <w:pPr>
      <w:numPr>
        <w:ilvl w:val="12"/>
      </w:numPr>
      <w:overflowPunct w:val="0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5F1FD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Знак1 Знак Знак Знак"/>
    <w:basedOn w:val="a"/>
    <w:rsid w:val="005F1FD4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5F1FD4"/>
    <w:pPr>
      <w:overflowPunct w:val="0"/>
      <w:autoSpaceDE w:val="0"/>
      <w:autoSpaceDN w:val="0"/>
      <w:adjustRightInd w:val="0"/>
      <w:ind w:firstLine="720"/>
    </w:pPr>
    <w:rPr>
      <w:color w:val="000000"/>
      <w:spacing w:val="6"/>
      <w:sz w:val="28"/>
      <w:szCs w:val="20"/>
    </w:rPr>
  </w:style>
  <w:style w:type="character" w:customStyle="1" w:styleId="s1">
    <w:name w:val="s1"/>
    <w:basedOn w:val="a0"/>
    <w:rsid w:val="00B70DCD"/>
  </w:style>
  <w:style w:type="character" w:customStyle="1" w:styleId="s2">
    <w:name w:val="s2"/>
    <w:basedOn w:val="a0"/>
    <w:rsid w:val="00B70DCD"/>
  </w:style>
  <w:style w:type="paragraph" w:styleId="a9">
    <w:name w:val="No Spacing"/>
    <w:qFormat/>
    <w:rsid w:val="00B7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05C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5C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3 Знак"/>
    <w:rsid w:val="00905CC8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1B2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2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12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680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9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9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12643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26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1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66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8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65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6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03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8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30762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6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95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127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0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90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4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57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20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7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378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1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06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0451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23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6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0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53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88863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6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629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80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0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36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62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3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44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5852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6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5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858465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2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7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36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24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1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660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0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9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5637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0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92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31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1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046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9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93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0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887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11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00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7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7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202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9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6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95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05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61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754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15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6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205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7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01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3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56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8CD87212F7CF0B790964D439593DC893F2565BE2A48825F4E28E49FB31222A068CA68381m6V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151</cp:revision>
  <cp:lastPrinted>2021-06-02T06:04:00Z</cp:lastPrinted>
  <dcterms:created xsi:type="dcterms:W3CDTF">2019-02-11T12:59:00Z</dcterms:created>
  <dcterms:modified xsi:type="dcterms:W3CDTF">2021-07-07T08:35:00Z</dcterms:modified>
</cp:coreProperties>
</file>